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DBA" w:rsidRDefault="00052DBA">
      <w:pPr>
        <w:widowControl/>
        <w:rPr>
          <w:rFonts w:cs="Times New Roman"/>
        </w:rPr>
      </w:pPr>
    </w:p>
    <w:p w:rsidR="00052DBA" w:rsidRPr="00796EAA" w:rsidRDefault="00052DBA">
      <w:pPr>
        <w:jc w:val="center"/>
        <w:rPr>
          <w:rFonts w:ascii="方正仿宋_GBK" w:eastAsia="方正仿宋_GBK" w:cs="Times New Roman"/>
          <w:b/>
          <w:bCs/>
          <w:sz w:val="32"/>
          <w:szCs w:val="32"/>
        </w:rPr>
      </w:pPr>
      <w:r w:rsidRPr="00796EAA">
        <w:rPr>
          <w:rFonts w:ascii="方正仿宋_GBK" w:eastAsia="方正仿宋_GBK" w:hAnsi="Times New Roman" w:cs="方正仿宋_GBK" w:hint="eastAsia"/>
          <w:b/>
          <w:bCs/>
          <w:sz w:val="32"/>
          <w:szCs w:val="32"/>
        </w:rPr>
        <w:t>个人先进事迹介绍</w:t>
      </w:r>
    </w:p>
    <w:p w:rsidR="00052DBA" w:rsidRPr="00796EAA" w:rsidRDefault="00052DBA" w:rsidP="00796EAA">
      <w:pPr>
        <w:ind w:firstLineChars="200" w:firstLine="31680"/>
        <w:rPr>
          <w:rFonts w:ascii="方正仿宋_GBK" w:eastAsia="方正仿宋_GBK" w:hAnsi="楷体" w:cs="Times New Roman"/>
          <w:sz w:val="32"/>
          <w:szCs w:val="32"/>
        </w:rPr>
      </w:pPr>
      <w:r w:rsidRPr="00796EAA">
        <w:rPr>
          <w:rFonts w:ascii="方正仿宋_GBK" w:eastAsia="方正仿宋_GBK" w:hAnsi="楷体" w:cs="方正仿宋_GBK" w:hint="eastAsia"/>
          <w:sz w:val="32"/>
          <w:szCs w:val="32"/>
        </w:rPr>
        <w:t>张曼，重庆万州人，现就读于重庆旅游职业学院</w:t>
      </w:r>
      <w:r w:rsidRPr="00796EAA">
        <w:rPr>
          <w:rFonts w:ascii="方正仿宋_GBK" w:eastAsia="方正仿宋_GBK" w:hAnsi="楷体" w:cs="方正仿宋_GBK"/>
          <w:sz w:val="32"/>
          <w:szCs w:val="32"/>
        </w:rPr>
        <w:t>2013</w:t>
      </w:r>
      <w:r w:rsidRPr="00796EAA">
        <w:rPr>
          <w:rFonts w:ascii="方正仿宋_GBK" w:eastAsia="方正仿宋_GBK" w:hAnsi="楷体" w:cs="方正仿宋_GBK" w:hint="eastAsia"/>
          <w:sz w:val="32"/>
          <w:szCs w:val="32"/>
        </w:rPr>
        <w:t>级旅游管理系旅游管理专业。在校担任院学生会主席、班长、文学社编辑部部长，思想积极向上、日常严守校纪律、对团委工作尽心投入，始终坚持“在其位，谋其政，尽其职，胜其任”的工作作风，以“对人细心，对事细致”的工作态度引导学院同学积极上进，为在校青年做出好的标榜。</w:t>
      </w:r>
    </w:p>
    <w:p w:rsidR="00052DBA" w:rsidRPr="00796EAA" w:rsidRDefault="00052DBA" w:rsidP="00796EAA">
      <w:pPr>
        <w:ind w:firstLineChars="200" w:firstLine="31680"/>
        <w:rPr>
          <w:rFonts w:ascii="方正仿宋_GBK" w:eastAsia="方正仿宋_GBK" w:hAnsi="楷体" w:cs="Times New Roman"/>
          <w:sz w:val="32"/>
          <w:szCs w:val="32"/>
        </w:rPr>
      </w:pPr>
      <w:r w:rsidRPr="00796EAA">
        <w:rPr>
          <w:rFonts w:ascii="方正仿宋_GBK" w:eastAsia="方正仿宋_GBK" w:hAnsi="楷体" w:cs="方正仿宋_GBK" w:hint="eastAsia"/>
          <w:sz w:val="32"/>
          <w:szCs w:val="32"/>
        </w:rPr>
        <w:t>一、严正思想、规范行为</w:t>
      </w:r>
    </w:p>
    <w:p w:rsidR="00052DBA" w:rsidRPr="00796EAA" w:rsidRDefault="00052DBA" w:rsidP="00796EAA">
      <w:pPr>
        <w:ind w:firstLineChars="200" w:firstLine="31680"/>
        <w:rPr>
          <w:rFonts w:ascii="方正仿宋_GBK" w:eastAsia="方正仿宋_GBK" w:hAnsi="楷体" w:cs="Times New Roman"/>
          <w:sz w:val="32"/>
          <w:szCs w:val="32"/>
        </w:rPr>
      </w:pPr>
      <w:r w:rsidRPr="00796EAA">
        <w:rPr>
          <w:rFonts w:ascii="方正仿宋_GBK" w:eastAsia="方正仿宋_GBK" w:hAnsi="楷体" w:cs="方正仿宋_GBK" w:hint="eastAsia"/>
          <w:sz w:val="32"/>
          <w:szCs w:val="32"/>
        </w:rPr>
        <w:t>具有坚定正确的思想政治方向，拥护中国共产党的领导，坚持中国共产党的基本路线。在日常生活里认真学习马列主义、毛泽东思想、邓小平理论和“三个代表”，“科学发展观”等重要我党的指导理论和思想，并将这些理论理解与日常实践结合，在校参与“青年马克思主义者培养工程”等实践活动，与周围同学分享青年马克思主义精神，在思想和行动上严格要求自己，争做青年学生标榜。</w:t>
      </w:r>
    </w:p>
    <w:p w:rsidR="00052DBA" w:rsidRPr="00796EAA" w:rsidRDefault="00052DBA" w:rsidP="00796EAA">
      <w:pPr>
        <w:ind w:firstLineChars="200" w:firstLine="31680"/>
        <w:rPr>
          <w:rFonts w:ascii="方正仿宋_GBK" w:eastAsia="方正仿宋_GBK" w:hAnsi="楷体" w:cs="Times New Roman"/>
          <w:sz w:val="32"/>
          <w:szCs w:val="32"/>
        </w:rPr>
      </w:pPr>
      <w:r w:rsidRPr="00796EAA">
        <w:rPr>
          <w:rFonts w:ascii="方正仿宋_GBK" w:eastAsia="方正仿宋_GBK" w:hAnsi="楷体" w:cs="方正仿宋_GBK" w:hint="eastAsia"/>
          <w:sz w:val="32"/>
          <w:szCs w:val="32"/>
        </w:rPr>
        <w:t>二、学习从优、习惯自律</w:t>
      </w:r>
    </w:p>
    <w:p w:rsidR="00052DBA" w:rsidRPr="00796EAA" w:rsidRDefault="00052DBA" w:rsidP="00796EAA">
      <w:pPr>
        <w:ind w:firstLineChars="200" w:firstLine="31680"/>
        <w:rPr>
          <w:rFonts w:ascii="方正仿宋_GBK" w:eastAsia="方正仿宋_GBK" w:hAnsi="楷体" w:cs="Times New Roman"/>
          <w:sz w:val="32"/>
          <w:szCs w:val="32"/>
        </w:rPr>
      </w:pPr>
      <w:r w:rsidRPr="00796EAA">
        <w:rPr>
          <w:rFonts w:ascii="方正仿宋_GBK" w:eastAsia="方正仿宋_GBK" w:hAnsi="楷体" w:cs="方正仿宋_GBK" w:hint="eastAsia"/>
          <w:sz w:val="32"/>
          <w:szCs w:val="32"/>
        </w:rPr>
        <w:t>作为学生，深知学习对学生的重要性和不可或缺性，时刻铭记学生职责，始终把第一要职放在首要位置。</w:t>
      </w:r>
    </w:p>
    <w:p w:rsidR="00052DBA" w:rsidRPr="00796EAA" w:rsidRDefault="00052DBA" w:rsidP="00796EAA">
      <w:pPr>
        <w:ind w:firstLineChars="200" w:firstLine="31680"/>
        <w:rPr>
          <w:rFonts w:ascii="方正仿宋_GBK" w:eastAsia="方正仿宋_GBK" w:hAnsi="楷体" w:cs="Times New Roman"/>
          <w:sz w:val="32"/>
          <w:szCs w:val="32"/>
        </w:rPr>
      </w:pPr>
      <w:r w:rsidRPr="00796EAA">
        <w:rPr>
          <w:rFonts w:ascii="方正仿宋_GBK" w:eastAsia="方正仿宋_GBK" w:hAnsi="楷体" w:cs="方正仿宋_GBK" w:hint="eastAsia"/>
          <w:sz w:val="32"/>
          <w:szCs w:val="32"/>
        </w:rPr>
        <w:t>在工作、生活、学习的强压下，始终严格的要求自己。在校学习认真踏实、工作兢兢业业，学科成绩保持在年级、班级前几名，在班上担任班长一职，组织协调班级内各项事宜，及时和老师反馈学生信息，主动与各科老师探讨班级问题，积极配合辅导员解决班级问题，主动带领班级同学积极进取，带动同学们上课与老师互动，提升课堂活跃度，在自己获得学习巨大收获的同时也带动整个班级的学习气氛；而后复习，预习一起抓，大量阅读各类杂志报刊，提升自我修养，同时理论实践一起抓，学以致用，学以从优，严苛律己。</w:t>
      </w:r>
    </w:p>
    <w:p w:rsidR="00052DBA" w:rsidRPr="00796EAA" w:rsidRDefault="00052DBA" w:rsidP="00796EAA">
      <w:pPr>
        <w:ind w:firstLineChars="200" w:firstLine="31680"/>
        <w:rPr>
          <w:rFonts w:ascii="方正仿宋_GBK" w:eastAsia="方正仿宋_GBK" w:hAnsi="楷体" w:cs="Times New Roman"/>
          <w:sz w:val="32"/>
          <w:szCs w:val="32"/>
        </w:rPr>
      </w:pPr>
      <w:r w:rsidRPr="00796EAA">
        <w:rPr>
          <w:rFonts w:ascii="方正仿宋_GBK" w:eastAsia="方正仿宋_GBK" w:hAnsi="楷体" w:cs="方正仿宋_GBK" w:hint="eastAsia"/>
          <w:sz w:val="32"/>
          <w:szCs w:val="32"/>
        </w:rPr>
        <w:t>三、工作严谨、生活实诚</w:t>
      </w:r>
    </w:p>
    <w:p w:rsidR="00052DBA" w:rsidRPr="00796EAA" w:rsidRDefault="00052DBA" w:rsidP="00796EAA">
      <w:pPr>
        <w:ind w:firstLineChars="200" w:firstLine="31680"/>
        <w:rPr>
          <w:rFonts w:ascii="方正仿宋_GBK" w:eastAsia="方正仿宋_GBK" w:hAnsi="楷体" w:cs="Times New Roman"/>
          <w:sz w:val="32"/>
          <w:szCs w:val="32"/>
        </w:rPr>
      </w:pPr>
      <w:r w:rsidRPr="00796EAA">
        <w:rPr>
          <w:rFonts w:ascii="方正仿宋_GBK" w:eastAsia="方正仿宋_GBK" w:hAnsi="楷体" w:cs="方正仿宋_GBK" w:hint="eastAsia"/>
          <w:sz w:val="32"/>
          <w:szCs w:val="32"/>
        </w:rPr>
        <w:t>工作上，认真负责，严于律己，宽以待人，不骄纵。第三学年度，在校担任院学生会主席，把握学生会工作，部署、监督、调度各部工作；领导学生会日常工作的开展；正确、全面的传达上级精神并贯彻落实上级安排的任务，及时反映同学们意见及建议，全心全意为同学服务；筹备、召开学院学生会全体成员大会及学生活动；考察、培养学生会后备干部，对部门干部的任免提出参考意见等。</w:t>
      </w:r>
    </w:p>
    <w:p w:rsidR="00052DBA" w:rsidRPr="00796EAA" w:rsidRDefault="00052DBA" w:rsidP="00796EAA">
      <w:pPr>
        <w:ind w:firstLineChars="200" w:firstLine="31680"/>
        <w:rPr>
          <w:rFonts w:ascii="方正仿宋_GBK" w:eastAsia="方正仿宋_GBK" w:hAnsi="楷体" w:cs="Times New Roman"/>
          <w:sz w:val="32"/>
          <w:szCs w:val="32"/>
        </w:rPr>
      </w:pPr>
      <w:r w:rsidRPr="00796EAA">
        <w:rPr>
          <w:rFonts w:ascii="方正仿宋_GBK" w:eastAsia="方正仿宋_GBK" w:hAnsi="楷体" w:cs="方正仿宋_GBK" w:hint="eastAsia"/>
          <w:sz w:val="32"/>
          <w:szCs w:val="32"/>
        </w:rPr>
        <w:t>在学生会工作中努力探索学生组织自我约束、自我服务、自我管理新途径，把每一项工作做到最好是工作要求。同时，作为学生干部，认真带领同学们参加各项工作，诸如每周日听班会、考勤、各项体育赛事等，根据每位同学不同的优势相应分配合适的工作，在组织协调中起到了至关重要的作用。</w:t>
      </w:r>
    </w:p>
    <w:p w:rsidR="00052DBA" w:rsidRPr="00796EAA" w:rsidRDefault="00052DBA" w:rsidP="00796EAA">
      <w:pPr>
        <w:ind w:firstLineChars="200" w:firstLine="31680"/>
        <w:rPr>
          <w:rFonts w:ascii="方正仿宋_GBK" w:eastAsia="方正仿宋_GBK" w:hAnsi="楷体" w:cs="Times New Roman"/>
          <w:sz w:val="32"/>
          <w:szCs w:val="32"/>
        </w:rPr>
      </w:pPr>
      <w:r w:rsidRPr="00796EAA">
        <w:rPr>
          <w:rFonts w:ascii="方正仿宋_GBK" w:eastAsia="方正仿宋_GBK" w:hAnsi="楷体" w:cs="方正仿宋_GBK" w:hint="eastAsia"/>
          <w:sz w:val="32"/>
          <w:szCs w:val="32"/>
        </w:rPr>
        <w:t>在校两年多时间，配合学院团委组织协调学院内各项学生会、社团活动，每次活动无一缺席，现场参与，诸如元旦晚会、化妆联谊会、汉字拼写大赛、烹饪大赛、广告创意大赛、征文大赛等各种比赛活动。</w:t>
      </w:r>
    </w:p>
    <w:p w:rsidR="00052DBA" w:rsidRPr="00796EAA" w:rsidRDefault="00052DBA" w:rsidP="00796EAA">
      <w:pPr>
        <w:ind w:firstLineChars="200" w:firstLine="31680"/>
        <w:rPr>
          <w:rFonts w:ascii="方正仿宋_GBK" w:eastAsia="方正仿宋_GBK" w:hAnsi="楷体" w:cs="Times New Roman"/>
          <w:sz w:val="32"/>
          <w:szCs w:val="32"/>
        </w:rPr>
      </w:pPr>
      <w:r w:rsidRPr="00796EAA">
        <w:rPr>
          <w:rFonts w:ascii="方正仿宋_GBK" w:eastAsia="方正仿宋_GBK" w:hAnsi="楷体" w:cs="方正仿宋_GBK" w:hint="eastAsia"/>
          <w:sz w:val="32"/>
          <w:szCs w:val="32"/>
        </w:rPr>
        <w:t>在日常生活中，积极参加各项公益活动，先后三次利用假期时间与黔江志愿者一起在黔江城区小广场、体育馆等地为需要帮助的医患同学募捐并取得明显成效；</w:t>
      </w:r>
      <w:r w:rsidRPr="00796EAA">
        <w:rPr>
          <w:rFonts w:ascii="方正仿宋_GBK" w:eastAsia="方正仿宋_GBK" w:hAnsi="楷体" w:cs="方正仿宋_GBK"/>
          <w:sz w:val="32"/>
          <w:szCs w:val="32"/>
        </w:rPr>
        <w:t>2013</w:t>
      </w:r>
      <w:r w:rsidRPr="00796EAA">
        <w:rPr>
          <w:rFonts w:ascii="方正仿宋_GBK" w:eastAsia="方正仿宋_GBK" w:hAnsi="楷体" w:cs="方正仿宋_GBK" w:hint="eastAsia"/>
          <w:sz w:val="32"/>
          <w:szCs w:val="32"/>
        </w:rPr>
        <w:t>年暑假，报名参加大学生暑期“三下乡”活动，组建“小太阳”团队并带头策划实施暑期下乡各项事宜，在为期一星期的三下乡活动中为黔江石会镇的孩子们带去温暖和问候；</w:t>
      </w:r>
      <w:r w:rsidRPr="00796EAA">
        <w:rPr>
          <w:rFonts w:ascii="方正仿宋_GBK" w:eastAsia="方正仿宋_GBK" w:hAnsi="楷体" w:cs="方正仿宋_GBK"/>
          <w:sz w:val="32"/>
          <w:szCs w:val="32"/>
        </w:rPr>
        <w:t>2014</w:t>
      </w:r>
      <w:r w:rsidRPr="00796EAA">
        <w:rPr>
          <w:rFonts w:ascii="方正仿宋_GBK" w:eastAsia="方正仿宋_GBK" w:hAnsi="楷体" w:cs="方正仿宋_GBK" w:hint="eastAsia"/>
          <w:sz w:val="32"/>
          <w:szCs w:val="32"/>
        </w:rPr>
        <w:t>年冬天，组织“冬日送温暖”活动，义卖爱心作品，换取手套、围巾等物资关爱黔江残疾儿童学院，主动将自己所有之物，孩子们所需之物贡献给活动，希望一己之力，做力所能及之事。本着服务也是生活的态度，回回去领头，事事做先锋，发挥当代青年学生先锋带头作用。</w:t>
      </w:r>
    </w:p>
    <w:p w:rsidR="00052DBA" w:rsidRPr="00796EAA" w:rsidRDefault="00052DBA" w:rsidP="00796EAA">
      <w:pPr>
        <w:ind w:firstLineChars="200" w:firstLine="31680"/>
        <w:rPr>
          <w:rFonts w:ascii="方正仿宋_GBK" w:eastAsia="方正仿宋_GBK" w:hAnsi="楷体" w:cs="Times New Roman"/>
          <w:sz w:val="32"/>
          <w:szCs w:val="32"/>
        </w:rPr>
      </w:pPr>
      <w:r w:rsidRPr="00796EAA">
        <w:rPr>
          <w:rFonts w:ascii="方正仿宋_GBK" w:eastAsia="方正仿宋_GBK" w:hAnsi="楷体" w:cs="方正仿宋_GBK"/>
          <w:sz w:val="32"/>
          <w:szCs w:val="32"/>
        </w:rPr>
        <w:t>2014</w:t>
      </w:r>
      <w:r w:rsidRPr="00796EAA">
        <w:rPr>
          <w:rFonts w:ascii="方正仿宋_GBK" w:eastAsia="方正仿宋_GBK" w:hAnsi="楷体" w:cs="方正仿宋_GBK" w:hint="eastAsia"/>
          <w:sz w:val="32"/>
          <w:szCs w:val="32"/>
        </w:rPr>
        <w:t>年</w:t>
      </w:r>
      <w:r w:rsidRPr="00796EAA">
        <w:rPr>
          <w:rFonts w:ascii="方正仿宋_GBK" w:eastAsia="方正仿宋_GBK" w:hAnsi="楷体" w:cs="方正仿宋_GBK"/>
          <w:sz w:val="32"/>
          <w:szCs w:val="32"/>
        </w:rPr>
        <w:t>11</w:t>
      </w:r>
      <w:r w:rsidRPr="00796EAA">
        <w:rPr>
          <w:rFonts w:ascii="方正仿宋_GBK" w:eastAsia="方正仿宋_GBK" w:hAnsi="楷体" w:cs="方正仿宋_GBK" w:hint="eastAsia"/>
          <w:sz w:val="32"/>
          <w:szCs w:val="32"/>
        </w:rPr>
        <w:t>月</w:t>
      </w:r>
      <w:r w:rsidRPr="00796EAA">
        <w:rPr>
          <w:rFonts w:ascii="方正仿宋_GBK" w:eastAsia="方正仿宋_GBK" w:hAnsi="楷体" w:cs="方正仿宋_GBK"/>
          <w:sz w:val="32"/>
          <w:szCs w:val="32"/>
        </w:rPr>
        <w:t xml:space="preserve"> </w:t>
      </w:r>
      <w:r w:rsidRPr="00796EAA">
        <w:rPr>
          <w:rFonts w:ascii="方正仿宋_GBK" w:eastAsia="方正仿宋_GBK" w:hAnsi="楷体" w:cs="方正仿宋_GBK" w:hint="eastAsia"/>
          <w:sz w:val="32"/>
          <w:szCs w:val="32"/>
        </w:rPr>
        <w:t>组织“冬日送温暖”的活动</w:t>
      </w:r>
    </w:p>
    <w:p w:rsidR="00052DBA" w:rsidRPr="00796EAA" w:rsidRDefault="00052DBA" w:rsidP="00796EAA">
      <w:pPr>
        <w:ind w:firstLineChars="200" w:firstLine="31680"/>
        <w:rPr>
          <w:rFonts w:ascii="方正仿宋_GBK" w:eastAsia="方正仿宋_GBK" w:hAnsi="楷体" w:cs="Times New Roman"/>
          <w:sz w:val="32"/>
          <w:szCs w:val="32"/>
        </w:rPr>
      </w:pPr>
      <w:r w:rsidRPr="00796EAA">
        <w:rPr>
          <w:rFonts w:ascii="方正仿宋_GBK" w:eastAsia="方正仿宋_GBK" w:hAnsi="楷体" w:cs="方正仿宋_GBK"/>
          <w:sz w:val="32"/>
          <w:szCs w:val="32"/>
        </w:rPr>
        <w:t>2014</w:t>
      </w:r>
      <w:r w:rsidRPr="00796EAA">
        <w:rPr>
          <w:rFonts w:ascii="方正仿宋_GBK" w:eastAsia="方正仿宋_GBK" w:hAnsi="楷体" w:cs="方正仿宋_GBK" w:hint="eastAsia"/>
          <w:sz w:val="32"/>
          <w:szCs w:val="32"/>
        </w:rPr>
        <w:t>年</w:t>
      </w:r>
      <w:r w:rsidRPr="00796EAA">
        <w:rPr>
          <w:rFonts w:ascii="方正仿宋_GBK" w:eastAsia="方正仿宋_GBK" w:hAnsi="楷体" w:cs="方正仿宋_GBK"/>
          <w:sz w:val="32"/>
          <w:szCs w:val="32"/>
        </w:rPr>
        <w:t>10</w:t>
      </w:r>
      <w:r w:rsidRPr="00796EAA">
        <w:rPr>
          <w:rFonts w:ascii="方正仿宋_GBK" w:eastAsia="方正仿宋_GBK" w:hAnsi="楷体" w:cs="方正仿宋_GBK" w:hint="eastAsia"/>
          <w:sz w:val="32"/>
          <w:szCs w:val="32"/>
        </w:rPr>
        <w:t>月</w:t>
      </w:r>
      <w:r w:rsidRPr="00796EAA">
        <w:rPr>
          <w:rFonts w:ascii="方正仿宋_GBK" w:eastAsia="方正仿宋_GBK" w:hAnsi="楷体" w:cs="方正仿宋_GBK"/>
          <w:sz w:val="32"/>
          <w:szCs w:val="32"/>
        </w:rPr>
        <w:t xml:space="preserve"> </w:t>
      </w:r>
      <w:r w:rsidRPr="00796EAA">
        <w:rPr>
          <w:rFonts w:ascii="方正仿宋_GBK" w:eastAsia="方正仿宋_GBK" w:hAnsi="楷体" w:cs="方正仿宋_GBK" w:hint="eastAsia"/>
          <w:sz w:val="32"/>
          <w:szCs w:val="32"/>
        </w:rPr>
        <w:t>多次到黔江“市民学校”进行自愿者服务活动，积极为小朋友们辅导功课，参与“市民学校”生活、学习</w:t>
      </w:r>
      <w:bookmarkStart w:id="0" w:name="_GoBack"/>
      <w:bookmarkEnd w:id="0"/>
    </w:p>
    <w:p w:rsidR="00052DBA" w:rsidRPr="00796EAA" w:rsidRDefault="00052DBA" w:rsidP="00796EAA">
      <w:pPr>
        <w:ind w:firstLineChars="200" w:firstLine="31680"/>
        <w:rPr>
          <w:rFonts w:ascii="方正仿宋_GBK" w:eastAsia="方正仿宋_GBK" w:hAnsi="楷体" w:cs="Times New Roman"/>
          <w:sz w:val="32"/>
          <w:szCs w:val="32"/>
        </w:rPr>
      </w:pPr>
      <w:r w:rsidRPr="00796EAA">
        <w:rPr>
          <w:rFonts w:ascii="方正仿宋_GBK" w:eastAsia="方正仿宋_GBK" w:hAnsi="楷体" w:cs="方正仿宋_GBK"/>
          <w:sz w:val="32"/>
          <w:szCs w:val="32"/>
        </w:rPr>
        <w:t>2014</w:t>
      </w:r>
      <w:r w:rsidRPr="00796EAA">
        <w:rPr>
          <w:rFonts w:ascii="方正仿宋_GBK" w:eastAsia="方正仿宋_GBK" w:hAnsi="楷体" w:cs="方正仿宋_GBK" w:hint="eastAsia"/>
          <w:sz w:val="32"/>
          <w:szCs w:val="32"/>
        </w:rPr>
        <w:t>年</w:t>
      </w:r>
      <w:r w:rsidRPr="00796EAA">
        <w:rPr>
          <w:rFonts w:ascii="方正仿宋_GBK" w:eastAsia="方正仿宋_GBK" w:hAnsi="楷体" w:cs="方正仿宋_GBK"/>
          <w:sz w:val="32"/>
          <w:szCs w:val="32"/>
        </w:rPr>
        <w:t>3</w:t>
      </w:r>
      <w:r w:rsidRPr="00796EAA">
        <w:rPr>
          <w:rFonts w:ascii="方正仿宋_GBK" w:eastAsia="方正仿宋_GBK" w:hAnsi="楷体" w:cs="方正仿宋_GBK" w:hint="eastAsia"/>
          <w:sz w:val="32"/>
          <w:szCs w:val="32"/>
        </w:rPr>
        <w:t>月</w:t>
      </w:r>
      <w:r w:rsidRPr="00796EAA">
        <w:rPr>
          <w:rFonts w:ascii="方正仿宋_GBK" w:eastAsia="方正仿宋_GBK" w:hAnsi="楷体" w:cs="方正仿宋_GBK"/>
          <w:sz w:val="32"/>
          <w:szCs w:val="32"/>
        </w:rPr>
        <w:t xml:space="preserve"> </w:t>
      </w:r>
      <w:r w:rsidRPr="00796EAA">
        <w:rPr>
          <w:rFonts w:ascii="方正仿宋_GBK" w:eastAsia="方正仿宋_GBK" w:hAnsi="楷体" w:cs="方正仿宋_GBK" w:hint="eastAsia"/>
          <w:sz w:val="32"/>
          <w:szCs w:val="32"/>
        </w:rPr>
        <w:t>组织“学习雷锋好榜样”观影活动，自己做标杆，大力颂扬雷锋精神，做青年雷锋</w:t>
      </w:r>
    </w:p>
    <w:p w:rsidR="00052DBA" w:rsidRPr="00796EAA" w:rsidRDefault="00052DBA" w:rsidP="00796EAA">
      <w:pPr>
        <w:ind w:firstLineChars="200" w:firstLine="31680"/>
        <w:rPr>
          <w:rFonts w:ascii="方正仿宋_GBK" w:eastAsia="方正仿宋_GBK" w:hAnsi="楷体" w:cs="Times New Roman"/>
          <w:sz w:val="32"/>
          <w:szCs w:val="32"/>
        </w:rPr>
      </w:pPr>
      <w:r w:rsidRPr="00796EAA">
        <w:rPr>
          <w:rFonts w:ascii="方正仿宋_GBK" w:eastAsia="方正仿宋_GBK" w:hAnsi="楷体" w:cs="方正仿宋_GBK"/>
          <w:sz w:val="32"/>
          <w:szCs w:val="32"/>
        </w:rPr>
        <w:t>2014</w:t>
      </w:r>
      <w:r w:rsidRPr="00796EAA">
        <w:rPr>
          <w:rFonts w:ascii="方正仿宋_GBK" w:eastAsia="方正仿宋_GBK" w:hAnsi="楷体" w:cs="方正仿宋_GBK" w:hint="eastAsia"/>
          <w:sz w:val="32"/>
          <w:szCs w:val="32"/>
        </w:rPr>
        <w:t>年</w:t>
      </w:r>
      <w:r w:rsidRPr="00796EAA">
        <w:rPr>
          <w:rFonts w:ascii="方正仿宋_GBK" w:eastAsia="方正仿宋_GBK" w:hAnsi="楷体" w:cs="方正仿宋_GBK"/>
          <w:sz w:val="32"/>
          <w:szCs w:val="32"/>
        </w:rPr>
        <w:t>3</w:t>
      </w:r>
      <w:r w:rsidRPr="00796EAA">
        <w:rPr>
          <w:rFonts w:ascii="方正仿宋_GBK" w:eastAsia="方正仿宋_GBK" w:hAnsi="楷体" w:cs="方正仿宋_GBK" w:hint="eastAsia"/>
          <w:sz w:val="32"/>
          <w:szCs w:val="32"/>
        </w:rPr>
        <w:t>月</w:t>
      </w:r>
      <w:r w:rsidRPr="00796EAA">
        <w:rPr>
          <w:rFonts w:ascii="方正仿宋_GBK" w:eastAsia="方正仿宋_GBK" w:hAnsi="楷体" w:cs="方正仿宋_GBK"/>
          <w:sz w:val="32"/>
          <w:szCs w:val="32"/>
        </w:rPr>
        <w:t xml:space="preserve"> </w:t>
      </w:r>
      <w:r w:rsidRPr="00796EAA">
        <w:rPr>
          <w:rFonts w:ascii="方正仿宋_GBK" w:eastAsia="方正仿宋_GBK" w:hAnsi="楷体" w:cs="方正仿宋_GBK" w:hint="eastAsia"/>
          <w:sz w:val="32"/>
          <w:szCs w:val="32"/>
        </w:rPr>
        <w:t>组织学院的快乐星期六活动，带动院内学生积极参与户外活动，强健体魄</w:t>
      </w:r>
    </w:p>
    <w:p w:rsidR="00052DBA" w:rsidRPr="00796EAA" w:rsidRDefault="00052DBA" w:rsidP="00796EAA">
      <w:pPr>
        <w:ind w:firstLineChars="200" w:firstLine="31680"/>
        <w:rPr>
          <w:rFonts w:ascii="方正仿宋_GBK" w:eastAsia="方正仿宋_GBK" w:hAnsi="楷体" w:cs="Times New Roman"/>
          <w:sz w:val="32"/>
          <w:szCs w:val="32"/>
        </w:rPr>
      </w:pPr>
    </w:p>
    <w:sectPr w:rsidR="00052DBA" w:rsidRPr="00796EAA" w:rsidSect="00193C71">
      <w:headerReference w:type="default"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2DBA" w:rsidRDefault="00052DBA">
      <w:pPr>
        <w:rPr>
          <w:rFonts w:cs="Times New Roman"/>
        </w:rPr>
      </w:pPr>
      <w:r>
        <w:rPr>
          <w:rFonts w:cs="Times New Roman"/>
        </w:rPr>
        <w:separator/>
      </w:r>
    </w:p>
  </w:endnote>
  <w:endnote w:type="continuationSeparator" w:id="0">
    <w:p w:rsidR="00052DBA" w:rsidRDefault="00052DBA">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es New Roma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方正仿宋_GBK">
    <w:altName w:val="微软雅黑"/>
    <w:panose1 w:val="03000509000000000000"/>
    <w:charset w:val="86"/>
    <w:family w:val="script"/>
    <w:pitch w:val="fixed"/>
    <w:sig w:usb0="00000001" w:usb1="080E0000" w:usb2="00000010" w:usb3="00000000" w:csb0="00040000" w:csb1="00000000"/>
  </w:font>
  <w:font w:name="楷体">
    <w:altName w:val="Arial Unicode MS"/>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2DBA" w:rsidRDefault="00052DBA" w:rsidP="008E6E59">
    <w:pPr>
      <w:pStyle w:val="Footer"/>
      <w:framePr w:wrap="auto" w:vAnchor="text" w:hAnchor="margin" w:xAlign="center" w:y="1"/>
      <w:rPr>
        <w:rStyle w:val="PageNumber"/>
        <w:rFonts w:cs="Times New Roman"/>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052DBA" w:rsidRDefault="00052DBA">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2DBA" w:rsidRDefault="00052DBA">
      <w:pPr>
        <w:rPr>
          <w:rFonts w:cs="Times New Roman"/>
        </w:rPr>
      </w:pPr>
      <w:r>
        <w:rPr>
          <w:rFonts w:cs="Times New Roman"/>
        </w:rPr>
        <w:separator/>
      </w:r>
    </w:p>
  </w:footnote>
  <w:footnote w:type="continuationSeparator" w:id="0">
    <w:p w:rsidR="00052DBA" w:rsidRDefault="00052DBA">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2DBA" w:rsidRDefault="00052DBA" w:rsidP="00D1664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0"/>
  <w:drawingGridVerticalSpacing w:val="156"/>
  <w:displayHorizontalDrawingGridEvery w:val="0"/>
  <w:displayVerticalDrawingGridEvery w:val="2"/>
  <w:doNotShadeFormData/>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3C71"/>
    <w:rsid w:val="00006B06"/>
    <w:rsid w:val="00052DBA"/>
    <w:rsid w:val="00193C71"/>
    <w:rsid w:val="00433BE6"/>
    <w:rsid w:val="00796EAA"/>
    <w:rsid w:val="008E6E59"/>
    <w:rsid w:val="00BD4281"/>
    <w:rsid w:val="00CE0FEB"/>
    <w:rsid w:val="00D1664C"/>
    <w:rsid w:val="00D52288"/>
    <w:rsid w:val="00FE16A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3C71"/>
    <w:pPr>
      <w:widowControl w:val="0"/>
      <w:jc w:val="both"/>
    </w:pPr>
    <w:rPr>
      <w:rFonts w:ascii="Calibri" w:hAnsi="Calibri"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93C71"/>
    <w:pPr>
      <w:tabs>
        <w:tab w:val="center" w:pos="4140"/>
        <w:tab w:val="right" w:pos="8300"/>
      </w:tabs>
      <w:snapToGrid w:val="0"/>
      <w:jc w:val="left"/>
    </w:pPr>
    <w:rPr>
      <w:sz w:val="18"/>
      <w:szCs w:val="18"/>
    </w:rPr>
  </w:style>
  <w:style w:type="character" w:customStyle="1" w:styleId="FooterChar">
    <w:name w:val="Footer Char"/>
    <w:basedOn w:val="DefaultParagraphFont"/>
    <w:link w:val="Footer"/>
    <w:uiPriority w:val="99"/>
    <w:semiHidden/>
    <w:rsid w:val="007848C7"/>
    <w:rPr>
      <w:rFonts w:ascii="Calibri" w:hAnsi="Calibri" w:cs="Calibri"/>
      <w:sz w:val="18"/>
      <w:szCs w:val="18"/>
    </w:rPr>
  </w:style>
  <w:style w:type="paragraph" w:styleId="Header">
    <w:name w:val="header"/>
    <w:basedOn w:val="Normal"/>
    <w:link w:val="HeaderChar"/>
    <w:uiPriority w:val="99"/>
    <w:rsid w:val="00193C71"/>
    <w:pPr>
      <w:tabs>
        <w:tab w:val="center" w:pos="4140"/>
        <w:tab w:val="right" w:pos="8300"/>
      </w:tabs>
      <w:snapToGrid w:val="0"/>
    </w:pPr>
    <w:rPr>
      <w:rFonts w:ascii="Times New Roman" w:hAnsi="Times New Roman" w:cs="Times New Roman"/>
      <w:sz w:val="18"/>
      <w:szCs w:val="18"/>
    </w:rPr>
  </w:style>
  <w:style w:type="character" w:customStyle="1" w:styleId="HeaderChar">
    <w:name w:val="Header Char"/>
    <w:basedOn w:val="DefaultParagraphFont"/>
    <w:link w:val="Header"/>
    <w:uiPriority w:val="99"/>
    <w:semiHidden/>
    <w:rsid w:val="007848C7"/>
    <w:rPr>
      <w:rFonts w:ascii="Calibri" w:hAnsi="Calibri" w:cs="Calibri"/>
      <w:sz w:val="18"/>
      <w:szCs w:val="18"/>
    </w:rPr>
  </w:style>
  <w:style w:type="paragraph" w:customStyle="1" w:styleId="p0">
    <w:name w:val="p0"/>
    <w:basedOn w:val="Normal"/>
    <w:uiPriority w:val="99"/>
    <w:rsid w:val="00193C71"/>
    <w:pPr>
      <w:widowControl/>
    </w:pPr>
    <w:rPr>
      <w:kern w:val="0"/>
    </w:rPr>
  </w:style>
  <w:style w:type="character" w:styleId="PageNumber">
    <w:name w:val="page number"/>
    <w:basedOn w:val="DefaultParagraphFont"/>
    <w:uiPriority w:val="99"/>
    <w:rsid w:val="00796EA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3</Pages>
  <Words>222</Words>
  <Characters>1272</Characters>
  <Application>Microsoft Office Outlook</Application>
  <DocSecurity>0</DocSecurity>
  <Lines>0</Lines>
  <Paragraphs>0</Paragraphs>
  <ScaleCrop>false</ScaleCrop>
  <Company>重庆旅游职业学院</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个人先进事迹介绍</dc:title>
  <dc:subject/>
  <dc:creator>HM NOTE 1W</dc:creator>
  <cp:keywords/>
  <dc:description/>
  <cp:lastModifiedBy>微软用户</cp:lastModifiedBy>
  <cp:revision>7</cp:revision>
  <dcterms:created xsi:type="dcterms:W3CDTF">2015-05-08T06:27:00Z</dcterms:created>
  <dcterms:modified xsi:type="dcterms:W3CDTF">2015-05-08T07:44:00Z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2052-9.1.0.4843</vt:lpwstr>
  </property>
</Properties>
</file>